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0C45" w:rsidRDefault="00F35084" w:rsidP="001C0C45">
      <w:pPr>
        <w:spacing w:afterLines="100" w:after="312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t>关于</w:t>
      </w:r>
      <w:r w:rsidR="008A5813" w:rsidRPr="008A5813">
        <w:rPr>
          <w:rFonts w:ascii="方正小标宋简体" w:eastAsia="方正小标宋简体" w:hAnsi="方正小标宋简体" w:hint="eastAsia"/>
          <w:sz w:val="44"/>
          <w:szCs w:val="44"/>
        </w:rPr>
        <w:t>公开申报辽宁省</w:t>
      </w:r>
      <w:r w:rsidR="008A5813" w:rsidRPr="008A5813">
        <w:rPr>
          <w:rFonts w:ascii="方正小标宋简体" w:eastAsia="方正小标宋简体" w:hAnsi="方正小标宋简体"/>
          <w:sz w:val="44"/>
          <w:szCs w:val="44"/>
        </w:rPr>
        <w:t>2023年决策咨询和新型智库专项研究课题的通知</w:t>
      </w:r>
    </w:p>
    <w:p w:rsidR="00F07BC7" w:rsidRDefault="00F35084" w:rsidP="001C0C45">
      <w:pPr>
        <w:spacing w:afterLines="100" w:after="31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各教学单位：</w:t>
      </w:r>
    </w:p>
    <w:p w:rsidR="00F07BC7" w:rsidRPr="00F35084" w:rsidRDefault="00F35084">
      <w:pPr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</w:t>
      </w:r>
      <w:r w:rsidR="008A5813" w:rsidRPr="008A5813">
        <w:rPr>
          <w:rFonts w:ascii="仿宋" w:eastAsia="仿宋" w:hAnsi="仿宋" w:hint="eastAsia"/>
          <w:sz w:val="32"/>
          <w:szCs w:val="32"/>
        </w:rPr>
        <w:t>中共辽宁省委</w:t>
      </w:r>
      <w:r w:rsidR="008A5813" w:rsidRPr="008A5813">
        <w:rPr>
          <w:rFonts w:ascii="仿宋" w:eastAsia="仿宋" w:hAnsi="仿宋"/>
          <w:sz w:val="32"/>
          <w:szCs w:val="32"/>
        </w:rPr>
        <w:t xml:space="preserve"> 辽宁省人民政府决策咨询委员会办公室</w:t>
      </w:r>
      <w:r w:rsidRPr="00F35084">
        <w:rPr>
          <w:rFonts w:ascii="仿宋_GB2312" w:eastAsia="仿宋_GB2312" w:hAnsi="Arial" w:cs="Arial" w:hint="eastAsia"/>
          <w:kern w:val="0"/>
          <w:sz w:val="32"/>
          <w:szCs w:val="32"/>
        </w:rPr>
        <w:t>《</w:t>
      </w:r>
      <w:r w:rsidR="008A5813" w:rsidRPr="008A5813">
        <w:rPr>
          <w:rFonts w:ascii="仿宋_GB2312" w:eastAsia="仿宋_GB2312" w:hAnsi="Arial" w:cs="Arial" w:hint="eastAsia"/>
          <w:kern w:val="0"/>
          <w:sz w:val="32"/>
          <w:szCs w:val="32"/>
        </w:rPr>
        <w:t>关于公开申报辽宁省</w:t>
      </w:r>
      <w:r w:rsidR="008A5813" w:rsidRPr="008A5813">
        <w:rPr>
          <w:rFonts w:ascii="仿宋_GB2312" w:eastAsia="仿宋_GB2312" w:hAnsi="Arial" w:cs="Arial"/>
          <w:kern w:val="0"/>
          <w:sz w:val="32"/>
          <w:szCs w:val="32"/>
        </w:rPr>
        <w:t>2023年决策咨询和新型智库专项研究课题的通知</w:t>
      </w:r>
      <w:r w:rsidRPr="00F35084">
        <w:rPr>
          <w:rFonts w:ascii="仿宋_GB2312" w:eastAsia="仿宋_GB2312" w:hAnsi="Arial" w:cs="Arial" w:hint="eastAsia"/>
          <w:kern w:val="0"/>
          <w:sz w:val="32"/>
          <w:szCs w:val="32"/>
        </w:rPr>
        <w:t>》</w:t>
      </w:r>
      <w:r w:rsidR="008A5813" w:rsidRPr="008A5813">
        <w:rPr>
          <w:rFonts w:ascii="仿宋_GB2312" w:eastAsia="仿宋_GB2312" w:hAnsi="Arial" w:cs="Arial" w:hint="eastAsia"/>
          <w:kern w:val="0"/>
          <w:sz w:val="32"/>
          <w:szCs w:val="32"/>
        </w:rPr>
        <w:t>辽咨委办发〔</w:t>
      </w:r>
      <w:r w:rsidR="008A5813" w:rsidRPr="008A5813">
        <w:rPr>
          <w:rFonts w:ascii="仿宋_GB2312" w:eastAsia="仿宋_GB2312" w:hAnsi="Arial" w:cs="Arial"/>
          <w:kern w:val="0"/>
          <w:sz w:val="32"/>
          <w:szCs w:val="32"/>
        </w:rPr>
        <w:t>2023〕2 号</w:t>
      </w:r>
      <w:r>
        <w:rPr>
          <w:rFonts w:ascii="仿宋" w:eastAsia="仿宋" w:hAnsi="仿宋" w:hint="eastAsia"/>
          <w:sz w:val="32"/>
          <w:szCs w:val="32"/>
        </w:rPr>
        <w:t>文件要求</w:t>
      </w:r>
      <w:r>
        <w:rPr>
          <w:rFonts w:hint="eastAsia"/>
        </w:rPr>
        <w:t>。</w:t>
      </w:r>
      <w:r>
        <w:rPr>
          <w:rFonts w:ascii="仿宋" w:eastAsia="仿宋" w:hAnsi="仿宋" w:hint="eastAsia"/>
          <w:sz w:val="32"/>
          <w:szCs w:val="32"/>
        </w:rPr>
        <w:t>现组织开展</w:t>
      </w:r>
      <w:r w:rsidR="004A76DF">
        <w:rPr>
          <w:rFonts w:ascii="仿宋_GB2312" w:eastAsia="仿宋_GB2312" w:hAnsi="Arial" w:cs="Arial"/>
          <w:kern w:val="0"/>
          <w:sz w:val="32"/>
          <w:szCs w:val="32"/>
        </w:rPr>
        <w:t>项目</w:t>
      </w:r>
      <w:r w:rsidRPr="00F35084">
        <w:rPr>
          <w:rFonts w:ascii="仿宋_GB2312" w:eastAsia="仿宋_GB2312" w:hAnsi="Arial" w:cs="Arial"/>
          <w:kern w:val="0"/>
          <w:sz w:val="32"/>
          <w:szCs w:val="32"/>
        </w:rPr>
        <w:t>申报工作</w:t>
      </w:r>
      <w:r w:rsidR="008A5813">
        <w:rPr>
          <w:rFonts w:ascii="仿宋_GB2312" w:eastAsia="仿宋_GB2312" w:hAnsi="Arial" w:cs="Arial" w:hint="eastAsia"/>
          <w:kern w:val="0"/>
          <w:sz w:val="32"/>
          <w:szCs w:val="32"/>
        </w:rPr>
        <w:t>，并将</w:t>
      </w:r>
      <w:r w:rsidRPr="00F35084">
        <w:rPr>
          <w:rFonts w:ascii="仿宋_GB2312" w:eastAsia="仿宋_GB2312" w:hAnsi="Arial" w:cs="Arial" w:hint="eastAsia"/>
          <w:kern w:val="0"/>
          <w:sz w:val="32"/>
          <w:szCs w:val="32"/>
        </w:rPr>
        <w:t>申报工作相关事宜通知如下：</w:t>
      </w:r>
    </w:p>
    <w:p w:rsidR="00F07BC7" w:rsidRDefault="00F07BC7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07BC7" w:rsidRDefault="00F35084">
      <w:pPr>
        <w:pStyle w:val="a8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具体要求详见附件</w:t>
      </w:r>
      <w:r w:rsidR="001C0C45">
        <w:rPr>
          <w:rFonts w:ascii="黑体" w:eastAsia="黑体" w:hAnsi="黑体"/>
          <w:sz w:val="32"/>
          <w:szCs w:val="32"/>
        </w:rPr>
        <w:t>1</w:t>
      </w:r>
    </w:p>
    <w:p w:rsidR="00F07BC7" w:rsidRDefault="00F35084">
      <w:pPr>
        <w:pStyle w:val="a8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申报</w:t>
      </w:r>
      <w:r w:rsidR="00ED6624">
        <w:rPr>
          <w:rFonts w:ascii="黑体" w:eastAsia="黑体" w:hAnsi="黑体" w:hint="eastAsia"/>
          <w:sz w:val="32"/>
          <w:szCs w:val="32"/>
        </w:rPr>
        <w:t>方式和</w:t>
      </w:r>
      <w:r>
        <w:rPr>
          <w:rFonts w:ascii="黑体" w:eastAsia="黑体" w:hAnsi="黑体" w:hint="eastAsia"/>
          <w:sz w:val="32"/>
          <w:szCs w:val="32"/>
        </w:rPr>
        <w:t>时间</w:t>
      </w:r>
    </w:p>
    <w:p w:rsidR="00FB20EF" w:rsidRDefault="00FB20EF">
      <w:pPr>
        <w:ind w:left="720"/>
        <w:rPr>
          <w:rFonts w:ascii="仿宋" w:eastAsia="仿宋" w:hAnsi="仿宋"/>
          <w:sz w:val="32"/>
          <w:szCs w:val="32"/>
        </w:rPr>
      </w:pPr>
      <w:bookmarkStart w:id="0" w:name="_Hlk95756668"/>
      <w:r>
        <w:rPr>
          <w:rFonts w:ascii="仿宋" w:eastAsia="仿宋" w:hAnsi="仿宋" w:hint="eastAsia"/>
          <w:sz w:val="32"/>
          <w:szCs w:val="32"/>
        </w:rPr>
        <w:t>请将相关申报材料电子版报送至科研处邮箱。</w:t>
      </w:r>
    </w:p>
    <w:p w:rsidR="00F07BC7" w:rsidRPr="00893969" w:rsidRDefault="00FB20EF">
      <w:pPr>
        <w:ind w:left="720"/>
        <w:rPr>
          <w:rFonts w:ascii="仿宋" w:eastAsia="仿宋" w:hAnsi="仿宋"/>
          <w:sz w:val="32"/>
          <w:szCs w:val="32"/>
        </w:rPr>
      </w:pPr>
      <w:r w:rsidRPr="00893969">
        <w:rPr>
          <w:rFonts w:ascii="仿宋" w:eastAsia="仿宋" w:hAnsi="仿宋" w:hint="eastAsia"/>
          <w:sz w:val="32"/>
          <w:szCs w:val="32"/>
        </w:rPr>
        <w:t>截止时间：2</w:t>
      </w:r>
      <w:r w:rsidRPr="00893969">
        <w:rPr>
          <w:rFonts w:ascii="仿宋" w:eastAsia="仿宋" w:hAnsi="仿宋"/>
          <w:sz w:val="32"/>
          <w:szCs w:val="32"/>
        </w:rPr>
        <w:t>02</w:t>
      </w:r>
      <w:r w:rsidR="008A5813">
        <w:rPr>
          <w:rFonts w:ascii="仿宋" w:eastAsia="仿宋" w:hAnsi="仿宋"/>
          <w:sz w:val="32"/>
          <w:szCs w:val="32"/>
        </w:rPr>
        <w:t>3</w:t>
      </w:r>
      <w:r w:rsidRPr="00893969">
        <w:rPr>
          <w:rFonts w:ascii="仿宋" w:eastAsia="仿宋" w:hAnsi="仿宋" w:hint="eastAsia"/>
          <w:sz w:val="32"/>
          <w:szCs w:val="32"/>
        </w:rPr>
        <w:t>年</w:t>
      </w:r>
      <w:r w:rsidR="008A5813">
        <w:rPr>
          <w:rFonts w:ascii="仿宋" w:eastAsia="仿宋" w:hAnsi="仿宋"/>
          <w:sz w:val="32"/>
          <w:szCs w:val="32"/>
        </w:rPr>
        <w:t>3</w:t>
      </w:r>
      <w:r w:rsidRPr="00893969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</w:t>
      </w:r>
      <w:r w:rsidR="008A5813">
        <w:rPr>
          <w:rFonts w:ascii="仿宋" w:eastAsia="仿宋" w:hAnsi="仿宋"/>
          <w:sz w:val="32"/>
          <w:szCs w:val="32"/>
        </w:rPr>
        <w:t>3</w:t>
      </w:r>
      <w:r w:rsidRPr="00893969">
        <w:rPr>
          <w:rFonts w:ascii="仿宋" w:eastAsia="仿宋" w:hAnsi="仿宋" w:hint="eastAsia"/>
          <w:sz w:val="32"/>
          <w:szCs w:val="32"/>
        </w:rPr>
        <w:t>日</w:t>
      </w:r>
      <w:bookmarkEnd w:id="0"/>
    </w:p>
    <w:p w:rsidR="00F07BC7" w:rsidRDefault="00F35084">
      <w:pPr>
        <w:pStyle w:val="a8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联系方式</w:t>
      </w:r>
    </w:p>
    <w:p w:rsidR="00F07BC7" w:rsidRDefault="00F35084">
      <w:pPr>
        <w:ind w:left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</w:t>
      </w:r>
      <w:bookmarkStart w:id="1" w:name="_Hlk95756653"/>
      <w:r>
        <w:rPr>
          <w:rFonts w:ascii="仿宋" w:eastAsia="仿宋" w:hAnsi="仿宋" w:hint="eastAsia"/>
          <w:sz w:val="32"/>
          <w:szCs w:val="32"/>
        </w:rPr>
        <w:t>于申申</w:t>
      </w:r>
      <w:bookmarkEnd w:id="1"/>
    </w:p>
    <w:p w:rsidR="00F07BC7" w:rsidRDefault="00F35084">
      <w:pPr>
        <w:ind w:left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联系电话：</w:t>
      </w:r>
      <w:r>
        <w:rPr>
          <w:rFonts w:ascii="仿宋" w:eastAsia="仿宋" w:hAnsi="仿宋"/>
          <w:sz w:val="32"/>
          <w:szCs w:val="32"/>
        </w:rPr>
        <w:t>15174069960</w:t>
      </w:r>
    </w:p>
    <w:p w:rsidR="00F07BC7" w:rsidRDefault="00F35084">
      <w:pPr>
        <w:ind w:left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电子邮箱：</w:t>
      </w:r>
      <w:r>
        <w:rPr>
          <w:rFonts w:ascii="仿宋" w:eastAsia="仿宋" w:hAnsi="仿宋"/>
          <w:sz w:val="32"/>
          <w:szCs w:val="32"/>
        </w:rPr>
        <w:t>kyc@lnpc.edu.cn</w:t>
      </w:r>
    </w:p>
    <w:p w:rsidR="00F07BC7" w:rsidRDefault="00F07BC7">
      <w:pPr>
        <w:rPr>
          <w:rFonts w:ascii="仿宋" w:eastAsia="仿宋" w:hAnsi="仿宋"/>
          <w:sz w:val="32"/>
          <w:szCs w:val="32"/>
        </w:rPr>
      </w:pPr>
    </w:p>
    <w:p w:rsidR="00F35084" w:rsidRDefault="00F35084" w:rsidP="00F3508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：</w:t>
      </w:r>
      <w:r w:rsidR="008A5813" w:rsidRPr="008A5813">
        <w:rPr>
          <w:rFonts w:ascii="仿宋" w:eastAsia="仿宋" w:hAnsi="仿宋"/>
          <w:sz w:val="32"/>
          <w:szCs w:val="32"/>
        </w:rPr>
        <w:t>辽宁省2023年决策咨询和新型智库专项研究课题研究方向</w:t>
      </w:r>
    </w:p>
    <w:p w:rsidR="00F07BC7" w:rsidRDefault="00076A3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：</w:t>
      </w:r>
      <w:r w:rsidR="008A5813" w:rsidRPr="008A5813">
        <w:rPr>
          <w:rFonts w:ascii="仿宋" w:eastAsia="仿宋" w:hAnsi="仿宋"/>
          <w:sz w:val="32"/>
          <w:szCs w:val="32"/>
        </w:rPr>
        <w:t>辽宁省2023年决策咨询和新型智库专项研究课题立</w:t>
      </w:r>
      <w:r w:rsidR="008A5813" w:rsidRPr="008A5813">
        <w:rPr>
          <w:rFonts w:ascii="仿宋" w:eastAsia="仿宋" w:hAnsi="仿宋"/>
          <w:sz w:val="32"/>
          <w:szCs w:val="32"/>
        </w:rPr>
        <w:lastRenderedPageBreak/>
        <w:t>项申报书</w:t>
      </w:r>
    </w:p>
    <w:p w:rsidR="00076A37" w:rsidRDefault="00076A3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：</w:t>
      </w:r>
      <w:r w:rsidR="008A5813" w:rsidRPr="008A5813">
        <w:rPr>
          <w:rFonts w:ascii="仿宋" w:eastAsia="仿宋" w:hAnsi="仿宋"/>
          <w:sz w:val="32"/>
          <w:szCs w:val="32"/>
        </w:rPr>
        <w:t>辽宁省2023年决策咨询和新型智库专项研究课题活页</w:t>
      </w:r>
    </w:p>
    <w:p w:rsidR="00237BB8" w:rsidRDefault="00076A37" w:rsidP="008A581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：</w:t>
      </w:r>
      <w:r w:rsidR="008A5813" w:rsidRPr="008A5813">
        <w:rPr>
          <w:rFonts w:ascii="仿宋" w:eastAsia="仿宋" w:hAnsi="仿宋"/>
          <w:sz w:val="32"/>
          <w:szCs w:val="32"/>
        </w:rPr>
        <w:t>关于公开申报辽宁省2023年决策咨询和新型智库专项研究课题的通知</w:t>
      </w:r>
      <w:r w:rsidR="008A5813">
        <w:rPr>
          <w:rFonts w:ascii="仿宋" w:eastAsia="仿宋" w:hAnsi="仿宋"/>
          <w:sz w:val="32"/>
          <w:szCs w:val="32"/>
        </w:rPr>
        <w:t xml:space="preserve"> </w:t>
      </w:r>
    </w:p>
    <w:p w:rsidR="00076A37" w:rsidRDefault="00076A37">
      <w:pPr>
        <w:rPr>
          <w:rFonts w:ascii="仿宋" w:eastAsia="仿宋" w:hAnsi="仿宋"/>
          <w:sz w:val="32"/>
          <w:szCs w:val="32"/>
        </w:rPr>
      </w:pPr>
    </w:p>
    <w:p w:rsidR="00F07BC7" w:rsidRDefault="00F35084">
      <w:pPr>
        <w:wordWrap w:val="0"/>
        <w:jc w:val="right"/>
        <w:rPr>
          <w:rFonts w:ascii="仿宋" w:eastAsia="仿宋" w:hAnsi="仿宋"/>
          <w:sz w:val="32"/>
          <w:szCs w:val="32"/>
        </w:rPr>
      </w:pPr>
      <w:bookmarkStart w:id="2" w:name="_Hlk95754353"/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发展规划与科研处 </w:t>
      </w:r>
      <w:r>
        <w:rPr>
          <w:rFonts w:ascii="仿宋" w:eastAsia="仿宋" w:hAnsi="仿宋"/>
          <w:sz w:val="32"/>
          <w:szCs w:val="32"/>
        </w:rPr>
        <w:t xml:space="preserve">   </w:t>
      </w:r>
    </w:p>
    <w:p w:rsidR="00F07BC7" w:rsidRDefault="00F35084" w:rsidP="00BF5D73">
      <w:pPr>
        <w:wordWrap w:val="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</w:t>
      </w:r>
      <w:r w:rsidR="008A5813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年</w:t>
      </w:r>
      <w:r w:rsidR="008A5813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</w:t>
      </w:r>
      <w:r w:rsidR="008A5813"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 xml:space="preserve">日 </w:t>
      </w:r>
      <w:r>
        <w:rPr>
          <w:rFonts w:ascii="仿宋" w:eastAsia="仿宋" w:hAnsi="仿宋"/>
          <w:sz w:val="32"/>
          <w:szCs w:val="32"/>
        </w:rPr>
        <w:t xml:space="preserve">   </w:t>
      </w:r>
      <w:bookmarkEnd w:id="2"/>
    </w:p>
    <w:sectPr w:rsidR="00F07B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35084" w:rsidRDefault="00F35084" w:rsidP="00F35084">
      <w:r>
        <w:separator/>
      </w:r>
    </w:p>
  </w:endnote>
  <w:endnote w:type="continuationSeparator" w:id="0">
    <w:p w:rsidR="00F35084" w:rsidRDefault="00F35084" w:rsidP="00F35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35084" w:rsidRDefault="00F35084" w:rsidP="00F35084">
      <w:r>
        <w:separator/>
      </w:r>
    </w:p>
  </w:footnote>
  <w:footnote w:type="continuationSeparator" w:id="0">
    <w:p w:rsidR="00F35084" w:rsidRDefault="00F35084" w:rsidP="00F35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BC3C5F"/>
    <w:multiLevelType w:val="multilevel"/>
    <w:tmpl w:val="65BC3C5F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75211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8B0"/>
    <w:rsid w:val="000547FE"/>
    <w:rsid w:val="00075D4C"/>
    <w:rsid w:val="00076A37"/>
    <w:rsid w:val="00081231"/>
    <w:rsid w:val="000D640B"/>
    <w:rsid w:val="000E4EA0"/>
    <w:rsid w:val="001066EF"/>
    <w:rsid w:val="001353EF"/>
    <w:rsid w:val="001A063F"/>
    <w:rsid w:val="001C0C45"/>
    <w:rsid w:val="00237BB8"/>
    <w:rsid w:val="00270468"/>
    <w:rsid w:val="00317D35"/>
    <w:rsid w:val="003B54B5"/>
    <w:rsid w:val="003F41A4"/>
    <w:rsid w:val="004A291C"/>
    <w:rsid w:val="004A76DF"/>
    <w:rsid w:val="006A6928"/>
    <w:rsid w:val="007208B0"/>
    <w:rsid w:val="00743AF4"/>
    <w:rsid w:val="007D3613"/>
    <w:rsid w:val="00840223"/>
    <w:rsid w:val="008461AB"/>
    <w:rsid w:val="00893969"/>
    <w:rsid w:val="008A5813"/>
    <w:rsid w:val="00A74ABF"/>
    <w:rsid w:val="00AE799C"/>
    <w:rsid w:val="00AF35BA"/>
    <w:rsid w:val="00B00EE9"/>
    <w:rsid w:val="00B8493C"/>
    <w:rsid w:val="00BF5D73"/>
    <w:rsid w:val="00CE28C6"/>
    <w:rsid w:val="00CF3107"/>
    <w:rsid w:val="00D364D6"/>
    <w:rsid w:val="00D76864"/>
    <w:rsid w:val="00ED6624"/>
    <w:rsid w:val="00F07BC7"/>
    <w:rsid w:val="00F35084"/>
    <w:rsid w:val="00FB20EF"/>
    <w:rsid w:val="12A75E6B"/>
    <w:rsid w:val="6474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451A53"/>
  <w15:docId w15:val="{0E3E59D9-EF6B-4249-941E-62284D26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rPr>
      <w:b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62</Words>
  <Characters>357</Characters>
  <Application>Microsoft Office Word</Application>
  <DocSecurity>0</DocSecurity>
  <Lines>2</Lines>
  <Paragraphs>1</Paragraphs>
  <ScaleCrop>false</ScaleCrop>
  <Company>China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 xiansheng</dc:creator>
  <cp:lastModifiedBy>Administrator</cp:lastModifiedBy>
  <cp:revision>28</cp:revision>
  <cp:lastPrinted>2022-05-27T02:03:00Z</cp:lastPrinted>
  <dcterms:created xsi:type="dcterms:W3CDTF">2022-02-14T08:46:00Z</dcterms:created>
  <dcterms:modified xsi:type="dcterms:W3CDTF">2023-03-20T06:52:00Z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